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DE62AB" w:rsidRDefault="00DE62AB" w:rsidP="00DE62AB">
      <w:pPr>
        <w:jc w:val="center"/>
        <w:rPr>
          <w:b/>
          <w:sz w:val="28"/>
          <w:szCs w:val="28"/>
        </w:rPr>
      </w:pPr>
      <w:r w:rsidRPr="00A407FC"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DE62AB" w:rsidRDefault="00DE62AB" w:rsidP="00DE62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DE62AB" w:rsidRDefault="00DE62AB" w:rsidP="00DE62A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DE62AB" w:rsidRDefault="00DE62AB" w:rsidP="00DE62A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DE62AB" w:rsidRDefault="00DE62AB" w:rsidP="00DE62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DE62AB" w:rsidRDefault="00DE62AB" w:rsidP="00DE62A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DE62AB" w:rsidRDefault="00DE62AB" w:rsidP="00DE62AB">
      <w:pPr>
        <w:jc w:val="center"/>
        <w:rPr>
          <w:b/>
          <w:sz w:val="28"/>
          <w:szCs w:val="28"/>
        </w:rPr>
      </w:pPr>
    </w:p>
    <w:p w:rsidR="00DE62AB" w:rsidRPr="00C259E5" w:rsidRDefault="00A8291C" w:rsidP="00DE62A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DE62AB">
        <w:rPr>
          <w:sz w:val="28"/>
          <w:szCs w:val="28"/>
        </w:rPr>
        <w:t>т</w:t>
      </w:r>
      <w:r w:rsidR="009C7165">
        <w:rPr>
          <w:sz w:val="28"/>
          <w:szCs w:val="28"/>
        </w:rPr>
        <w:t xml:space="preserve"> 26</w:t>
      </w:r>
      <w:r>
        <w:rPr>
          <w:sz w:val="28"/>
          <w:szCs w:val="28"/>
        </w:rPr>
        <w:t>.01.</w:t>
      </w:r>
      <w:r w:rsidR="00DE62AB">
        <w:rPr>
          <w:sz w:val="28"/>
          <w:szCs w:val="28"/>
        </w:rPr>
        <w:t>2026</w:t>
      </w:r>
      <w:r w:rsidR="00807E85">
        <w:rPr>
          <w:sz w:val="28"/>
          <w:szCs w:val="28"/>
        </w:rPr>
        <w:t>г.№  5-51</w:t>
      </w:r>
    </w:p>
    <w:p w:rsidR="00DE62AB" w:rsidRPr="00C259E5" w:rsidRDefault="00DE62AB" w:rsidP="00DE62AB">
      <w:pPr>
        <w:rPr>
          <w:sz w:val="28"/>
          <w:szCs w:val="28"/>
        </w:rPr>
      </w:pPr>
      <w:r>
        <w:rPr>
          <w:sz w:val="28"/>
          <w:szCs w:val="28"/>
        </w:rPr>
        <w:t>д. Новые Ивайтенки</w:t>
      </w:r>
    </w:p>
    <w:p w:rsidR="00DE62AB" w:rsidRDefault="00DE62AB" w:rsidP="00DE62AB"/>
    <w:p w:rsidR="00DE62AB" w:rsidRDefault="00DE62AB" w:rsidP="00DE62AB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DE62AB" w:rsidRDefault="00DE62AB" w:rsidP="00DE62A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DE62AB" w:rsidRDefault="00DE62AB" w:rsidP="00DE62AB">
      <w:pPr>
        <w:rPr>
          <w:sz w:val="28"/>
          <w:szCs w:val="28"/>
        </w:rPr>
      </w:pPr>
      <w:r>
        <w:rPr>
          <w:sz w:val="28"/>
          <w:szCs w:val="28"/>
        </w:rPr>
        <w:t>депутатов от 02.11.2015г. №</w:t>
      </w:r>
      <w:r w:rsidR="00A8291C">
        <w:rPr>
          <w:sz w:val="28"/>
          <w:szCs w:val="28"/>
        </w:rPr>
        <w:t xml:space="preserve"> </w:t>
      </w:r>
      <w:r>
        <w:rPr>
          <w:sz w:val="28"/>
          <w:szCs w:val="28"/>
        </w:rPr>
        <w:t>3-38 «О налоге</w:t>
      </w:r>
    </w:p>
    <w:p w:rsidR="00DE62AB" w:rsidRDefault="00DE62AB" w:rsidP="00DE62A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имущество физических лиц» (в редакции </w:t>
      </w:r>
      <w:bookmarkStart w:id="0" w:name="_GoBack"/>
      <w:bookmarkEnd w:id="0"/>
      <w:proofErr w:type="gramEnd"/>
    </w:p>
    <w:p w:rsidR="00DE62AB" w:rsidRDefault="00DE62AB" w:rsidP="00DE62AB">
      <w:pPr>
        <w:rPr>
          <w:sz w:val="28"/>
          <w:szCs w:val="28"/>
        </w:rPr>
      </w:pPr>
      <w:r>
        <w:rPr>
          <w:sz w:val="28"/>
          <w:szCs w:val="28"/>
        </w:rPr>
        <w:t>решений  от 17.01.2020 №</w:t>
      </w:r>
      <w:r w:rsidR="00A8291C">
        <w:rPr>
          <w:sz w:val="28"/>
          <w:szCs w:val="28"/>
        </w:rPr>
        <w:t xml:space="preserve"> </w:t>
      </w:r>
      <w:r>
        <w:rPr>
          <w:sz w:val="28"/>
          <w:szCs w:val="28"/>
        </w:rPr>
        <w:t>4-29,</w:t>
      </w:r>
    </w:p>
    <w:p w:rsidR="00DE62AB" w:rsidRDefault="00DE62AB" w:rsidP="00DE62A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30.10.2024 №</w:t>
      </w:r>
      <w:r w:rsidR="00A8291C">
        <w:rPr>
          <w:sz w:val="28"/>
          <w:szCs w:val="28"/>
        </w:rPr>
        <w:t xml:space="preserve"> </w:t>
      </w:r>
      <w:r>
        <w:rPr>
          <w:sz w:val="28"/>
          <w:szCs w:val="28"/>
        </w:rPr>
        <w:t>5-19)</w:t>
      </w:r>
      <w:proofErr w:type="gramEnd"/>
    </w:p>
    <w:p w:rsidR="00DE62AB" w:rsidRDefault="00DE62AB" w:rsidP="00DE6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62AB" w:rsidRDefault="00DE62AB" w:rsidP="00DE62AB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муниципального образования  </w:t>
      </w:r>
      <w:proofErr w:type="spellStart"/>
      <w:r>
        <w:rPr>
          <w:sz w:val="28"/>
          <w:szCs w:val="28"/>
        </w:rPr>
        <w:t>Ивайтенксое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DE62AB" w:rsidRDefault="00DE62AB" w:rsidP="00DE62AB">
      <w:pPr>
        <w:jc w:val="both"/>
      </w:pPr>
    </w:p>
    <w:p w:rsidR="00DE62AB" w:rsidRDefault="00DE62AB" w:rsidP="00DE62AB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DE62AB" w:rsidRDefault="00DE62AB" w:rsidP="00DE62AB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02.11.2015г. №</w:t>
      </w:r>
      <w:r w:rsidR="00A8291C">
        <w:rPr>
          <w:sz w:val="28"/>
          <w:szCs w:val="28"/>
        </w:rPr>
        <w:t xml:space="preserve"> </w:t>
      </w:r>
      <w:r>
        <w:rPr>
          <w:sz w:val="28"/>
          <w:szCs w:val="28"/>
        </w:rPr>
        <w:t>3-38 «О налоге на имущество физических лиц» (в редакции решений  от 17.01.2020 №</w:t>
      </w:r>
      <w:r w:rsidR="00A8291C">
        <w:rPr>
          <w:sz w:val="28"/>
          <w:szCs w:val="28"/>
        </w:rPr>
        <w:t xml:space="preserve"> </w:t>
      </w:r>
      <w:r>
        <w:rPr>
          <w:sz w:val="28"/>
          <w:szCs w:val="28"/>
        </w:rPr>
        <w:t>4-29, 30.10.2024 №</w:t>
      </w:r>
      <w:r w:rsidR="00A8291C">
        <w:rPr>
          <w:sz w:val="28"/>
          <w:szCs w:val="28"/>
        </w:rPr>
        <w:t xml:space="preserve"> </w:t>
      </w:r>
      <w:r>
        <w:rPr>
          <w:sz w:val="28"/>
          <w:szCs w:val="28"/>
        </w:rPr>
        <w:t>5-19):</w:t>
      </w:r>
    </w:p>
    <w:p w:rsidR="00DE62AB" w:rsidRPr="00D67913" w:rsidRDefault="00DE62AB" w:rsidP="00DE62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913">
        <w:rPr>
          <w:sz w:val="28"/>
        </w:rPr>
        <w:tab/>
        <w:t>1.1.Подпункт 2.6. пункта 2 изложить в следующей редакции:  «</w:t>
      </w:r>
      <w:r w:rsidRPr="00D67913">
        <w:rPr>
          <w:sz w:val="28"/>
          <w:szCs w:val="28"/>
        </w:rPr>
        <w:t>объектов налогообложения, кадастровая стоимость каждого из которых превышает 300 млн. рублей, за исключением объектов  незавершенного строительства, проектируемым назначением которых является  многоквартирный дом – в размере 2,5 процента кадастровой стоимости объекта налогообложения</w:t>
      </w:r>
      <w:proofErr w:type="gramStart"/>
      <w:r w:rsidRPr="00D67913">
        <w:rPr>
          <w:sz w:val="28"/>
          <w:szCs w:val="28"/>
        </w:rPr>
        <w:t>.».</w:t>
      </w:r>
      <w:proofErr w:type="gramEnd"/>
    </w:p>
    <w:p w:rsidR="00DE62AB" w:rsidRPr="00D67913" w:rsidRDefault="00DE62AB" w:rsidP="00DE62AB">
      <w:pPr>
        <w:jc w:val="both"/>
        <w:rPr>
          <w:sz w:val="28"/>
          <w:szCs w:val="28"/>
        </w:rPr>
      </w:pPr>
      <w:r w:rsidRPr="00D67913">
        <w:rPr>
          <w:sz w:val="28"/>
        </w:rPr>
        <w:tab/>
      </w:r>
      <w:r w:rsidRPr="00D67913">
        <w:rPr>
          <w:sz w:val="28"/>
          <w:szCs w:val="28"/>
        </w:rPr>
        <w:t>2.Настоящее решение опубликовать в  газете «</w:t>
      </w:r>
      <w:proofErr w:type="spellStart"/>
      <w:r w:rsidRPr="00D67913">
        <w:rPr>
          <w:sz w:val="28"/>
          <w:szCs w:val="28"/>
        </w:rPr>
        <w:t>Унечская</w:t>
      </w:r>
      <w:proofErr w:type="spellEnd"/>
      <w:r w:rsidRPr="00D67913">
        <w:rPr>
          <w:sz w:val="28"/>
          <w:szCs w:val="28"/>
        </w:rPr>
        <w:t xml:space="preserve"> газета» и разместить в сети Интернет.</w:t>
      </w:r>
    </w:p>
    <w:p w:rsidR="00DE62AB" w:rsidRPr="00D67913" w:rsidRDefault="00DE62AB" w:rsidP="00DE62AB">
      <w:pPr>
        <w:pStyle w:val="3"/>
      </w:pPr>
      <w:r w:rsidRPr="00D67913">
        <w:tab/>
        <w:t>3.Настоящее решение вступает в силу не ранее чем по истечении одного месяца со дня официального опубликования и распространяется на  правоотношения, возникающие с 01.01.202</w:t>
      </w:r>
      <w:r>
        <w:t>6</w:t>
      </w:r>
      <w:r w:rsidRPr="00D67913">
        <w:t xml:space="preserve"> года.</w:t>
      </w:r>
    </w:p>
    <w:p w:rsidR="00DE62AB" w:rsidRDefault="00DE62AB" w:rsidP="00DE62AB">
      <w:pPr>
        <w:jc w:val="both"/>
        <w:rPr>
          <w:sz w:val="28"/>
        </w:rPr>
      </w:pPr>
      <w:r>
        <w:rPr>
          <w:sz w:val="28"/>
        </w:rPr>
        <w:tab/>
      </w:r>
    </w:p>
    <w:p w:rsidR="005D22B1" w:rsidRDefault="00DE62AB" w:rsidP="00DE62AB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BF69E6">
        <w:rPr>
          <w:sz w:val="28"/>
          <w:szCs w:val="28"/>
        </w:rPr>
        <w:t>сельского</w:t>
      </w:r>
      <w:proofErr w:type="gramEnd"/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</w:t>
      </w:r>
    </w:p>
    <w:p w:rsidR="00DE62AB" w:rsidRDefault="00DE62AB" w:rsidP="00DE62AB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поселения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="00A8291C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="00A8291C">
        <w:rPr>
          <w:sz w:val="28"/>
          <w:szCs w:val="28"/>
        </w:rPr>
        <w:t>Т.Н.Табунова</w:t>
      </w:r>
      <w:proofErr w:type="spellEnd"/>
    </w:p>
    <w:sectPr w:rsidR="00DE62AB" w:rsidSect="009D7E7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18"/>
    <w:rsid w:val="0003055B"/>
    <w:rsid w:val="00044218"/>
    <w:rsid w:val="000C20BF"/>
    <w:rsid w:val="00132688"/>
    <w:rsid w:val="001434DB"/>
    <w:rsid w:val="00181479"/>
    <w:rsid w:val="001822F5"/>
    <w:rsid w:val="0019418F"/>
    <w:rsid w:val="001C65B7"/>
    <w:rsid w:val="001C6C7E"/>
    <w:rsid w:val="00216847"/>
    <w:rsid w:val="00230D54"/>
    <w:rsid w:val="0025641A"/>
    <w:rsid w:val="0031071C"/>
    <w:rsid w:val="0036254A"/>
    <w:rsid w:val="003A4C7C"/>
    <w:rsid w:val="00401FE5"/>
    <w:rsid w:val="004479B8"/>
    <w:rsid w:val="004735C8"/>
    <w:rsid w:val="00475689"/>
    <w:rsid w:val="00520887"/>
    <w:rsid w:val="00531F4C"/>
    <w:rsid w:val="0054058C"/>
    <w:rsid w:val="005543FE"/>
    <w:rsid w:val="00571C7B"/>
    <w:rsid w:val="00595054"/>
    <w:rsid w:val="005D22B1"/>
    <w:rsid w:val="00624E10"/>
    <w:rsid w:val="006376AC"/>
    <w:rsid w:val="00657501"/>
    <w:rsid w:val="00682095"/>
    <w:rsid w:val="006A40D4"/>
    <w:rsid w:val="006A78D6"/>
    <w:rsid w:val="006D65C0"/>
    <w:rsid w:val="006D7D2C"/>
    <w:rsid w:val="006E4791"/>
    <w:rsid w:val="00724EBF"/>
    <w:rsid w:val="00751C54"/>
    <w:rsid w:val="00762177"/>
    <w:rsid w:val="007A6D26"/>
    <w:rsid w:val="007C6921"/>
    <w:rsid w:val="007D65D3"/>
    <w:rsid w:val="00807E85"/>
    <w:rsid w:val="00816CAC"/>
    <w:rsid w:val="00835131"/>
    <w:rsid w:val="00836363"/>
    <w:rsid w:val="008645D0"/>
    <w:rsid w:val="008704D3"/>
    <w:rsid w:val="00881CEB"/>
    <w:rsid w:val="008C60A7"/>
    <w:rsid w:val="009061EA"/>
    <w:rsid w:val="00906FAD"/>
    <w:rsid w:val="00912533"/>
    <w:rsid w:val="00933EC4"/>
    <w:rsid w:val="00966283"/>
    <w:rsid w:val="0096640E"/>
    <w:rsid w:val="0097582C"/>
    <w:rsid w:val="009A2948"/>
    <w:rsid w:val="009C7165"/>
    <w:rsid w:val="009D290C"/>
    <w:rsid w:val="009D2D5C"/>
    <w:rsid w:val="009D7E70"/>
    <w:rsid w:val="009E5083"/>
    <w:rsid w:val="00A1421F"/>
    <w:rsid w:val="00A16D07"/>
    <w:rsid w:val="00A21DB0"/>
    <w:rsid w:val="00A26116"/>
    <w:rsid w:val="00A407FC"/>
    <w:rsid w:val="00A41C86"/>
    <w:rsid w:val="00A8291C"/>
    <w:rsid w:val="00A87C6B"/>
    <w:rsid w:val="00A9441A"/>
    <w:rsid w:val="00AA74F4"/>
    <w:rsid w:val="00AF19A5"/>
    <w:rsid w:val="00B030FC"/>
    <w:rsid w:val="00B271B1"/>
    <w:rsid w:val="00B27586"/>
    <w:rsid w:val="00B27D08"/>
    <w:rsid w:val="00BC44B4"/>
    <w:rsid w:val="00BF69E6"/>
    <w:rsid w:val="00C05F69"/>
    <w:rsid w:val="00C12C6B"/>
    <w:rsid w:val="00C16CB6"/>
    <w:rsid w:val="00C259E5"/>
    <w:rsid w:val="00C51E69"/>
    <w:rsid w:val="00C7318C"/>
    <w:rsid w:val="00C83BBB"/>
    <w:rsid w:val="00CB1D5F"/>
    <w:rsid w:val="00CD2EC0"/>
    <w:rsid w:val="00CD3020"/>
    <w:rsid w:val="00D00EEB"/>
    <w:rsid w:val="00D10FD2"/>
    <w:rsid w:val="00D33BEF"/>
    <w:rsid w:val="00D47D85"/>
    <w:rsid w:val="00D82FD2"/>
    <w:rsid w:val="00D85CA2"/>
    <w:rsid w:val="00DE62AB"/>
    <w:rsid w:val="00DF165A"/>
    <w:rsid w:val="00E24B64"/>
    <w:rsid w:val="00E25632"/>
    <w:rsid w:val="00ED46F8"/>
    <w:rsid w:val="00EE1E1F"/>
    <w:rsid w:val="00EE68D0"/>
    <w:rsid w:val="00EF5E90"/>
    <w:rsid w:val="00F0760F"/>
    <w:rsid w:val="00F92B2F"/>
    <w:rsid w:val="00FA0AEA"/>
    <w:rsid w:val="00FC4ABC"/>
    <w:rsid w:val="00FD22E1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6</cp:revision>
  <cp:lastPrinted>2026-01-20T08:52:00Z</cp:lastPrinted>
  <dcterms:created xsi:type="dcterms:W3CDTF">2026-01-20T07:35:00Z</dcterms:created>
  <dcterms:modified xsi:type="dcterms:W3CDTF">2026-01-27T12:36:00Z</dcterms:modified>
</cp:coreProperties>
</file>